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E5" w:rsidRDefault="00B74EB7">
      <w:r>
        <w:t>Study Questions for Chapter 18</w:t>
      </w:r>
    </w:p>
    <w:p w:rsidR="00DA60B7" w:rsidRDefault="00DA60B7" w:rsidP="00DA60B7">
      <w:pPr>
        <w:pStyle w:val="ListParagraph"/>
        <w:numPr>
          <w:ilvl w:val="0"/>
          <w:numId w:val="1"/>
        </w:numPr>
      </w:pPr>
      <w:r>
        <w:t>What was the function of the griot in sub-Saharan African culture?</w:t>
      </w:r>
    </w:p>
    <w:p w:rsidR="009E2E6A" w:rsidRDefault="009E2E6A" w:rsidP="009E2E6A">
      <w:pPr>
        <w:pStyle w:val="ListParagraph"/>
      </w:pPr>
    </w:p>
    <w:p w:rsidR="009E2E6A" w:rsidRDefault="009E2E6A" w:rsidP="009E2E6A">
      <w:pPr>
        <w:pStyle w:val="ListParagraph"/>
      </w:pPr>
    </w:p>
    <w:p w:rsidR="00DA60B7" w:rsidRDefault="00DA60B7" w:rsidP="00DA60B7">
      <w:pPr>
        <w:pStyle w:val="ListParagraph"/>
        <w:numPr>
          <w:ilvl w:val="0"/>
          <w:numId w:val="1"/>
        </w:numPr>
      </w:pPr>
      <w:r>
        <w:t>Why were bananas and camels so significant in early African history? What do they represent and how did they change the way people lived?</w:t>
      </w:r>
    </w:p>
    <w:p w:rsidR="009E2E6A" w:rsidRDefault="009E2E6A" w:rsidP="009E2E6A"/>
    <w:p w:rsidR="00DA60B7" w:rsidRDefault="00DA60B7" w:rsidP="00DA60B7">
      <w:pPr>
        <w:pStyle w:val="ListParagraph"/>
        <w:numPr>
          <w:ilvl w:val="0"/>
          <w:numId w:val="1"/>
        </w:numPr>
      </w:pPr>
      <w:r>
        <w:t>How are kin-based societies structured? How does this affect political dynamics?</w:t>
      </w:r>
    </w:p>
    <w:p w:rsidR="009E2E6A" w:rsidRDefault="009E2E6A" w:rsidP="009E2E6A">
      <w:pPr>
        <w:pStyle w:val="ListParagraph"/>
      </w:pPr>
    </w:p>
    <w:p w:rsidR="009E2E6A" w:rsidRDefault="009E2E6A" w:rsidP="009E2E6A"/>
    <w:p w:rsidR="00DA60B7" w:rsidRDefault="00DA60B7" w:rsidP="00DA60B7">
      <w:pPr>
        <w:pStyle w:val="ListParagraph"/>
        <w:numPr>
          <w:ilvl w:val="0"/>
          <w:numId w:val="1"/>
        </w:numPr>
      </w:pPr>
      <w:r>
        <w:t xml:space="preserve">Compare and contrast the Kingdom Of </w:t>
      </w:r>
      <w:proofErr w:type="spellStart"/>
      <w:r>
        <w:t>Kongo</w:t>
      </w:r>
      <w:proofErr w:type="spellEnd"/>
      <w:r>
        <w:t xml:space="preserve"> and the Kingdom of Ghana</w:t>
      </w:r>
    </w:p>
    <w:p w:rsidR="009E2E6A" w:rsidRDefault="009E2E6A" w:rsidP="009E2E6A"/>
    <w:p w:rsidR="00DA60B7" w:rsidRDefault="00DA60B7" w:rsidP="00DA60B7">
      <w:pPr>
        <w:pStyle w:val="ListParagraph"/>
        <w:numPr>
          <w:ilvl w:val="0"/>
          <w:numId w:val="1"/>
        </w:numPr>
      </w:pPr>
      <w:r>
        <w:t xml:space="preserve">Where and how did Islam spread to sub-Saharan Africa? HOW WAS IT DIFFERENT from </w:t>
      </w:r>
      <w:proofErr w:type="gramStart"/>
      <w:r>
        <w:t>north</w:t>
      </w:r>
      <w:proofErr w:type="gramEnd"/>
      <w:r>
        <w:t xml:space="preserve"> African and southwest Asian Islam? Explain why.</w:t>
      </w:r>
    </w:p>
    <w:p w:rsidR="009E2E6A" w:rsidRDefault="009E2E6A" w:rsidP="009E2E6A"/>
    <w:p w:rsidR="00DA60B7" w:rsidRDefault="00DA60B7" w:rsidP="00DA60B7">
      <w:pPr>
        <w:pStyle w:val="ListParagraph"/>
        <w:numPr>
          <w:ilvl w:val="0"/>
          <w:numId w:val="1"/>
        </w:numPr>
      </w:pPr>
      <w:r>
        <w:t>What was the role of the Mali Empire in the Eurasian trade network? How was this impacted by Mansa Musa?</w:t>
      </w:r>
    </w:p>
    <w:p w:rsidR="009E2E6A" w:rsidRDefault="009E2E6A" w:rsidP="009E2E6A"/>
    <w:p w:rsidR="00DA60B7" w:rsidRDefault="00DA60B7" w:rsidP="00DA60B7">
      <w:pPr>
        <w:pStyle w:val="ListParagraph"/>
        <w:numPr>
          <w:ilvl w:val="0"/>
          <w:numId w:val="1"/>
        </w:numPr>
      </w:pPr>
      <w:r>
        <w:t xml:space="preserve">Is </w:t>
      </w:r>
      <w:proofErr w:type="spellStart"/>
      <w:r>
        <w:t>Kilwa</w:t>
      </w:r>
      <w:proofErr w:type="spellEnd"/>
      <w:r>
        <w:t xml:space="preserve"> a good example of a Swahili city-state? Explain.</w:t>
      </w:r>
    </w:p>
    <w:p w:rsidR="009E2E6A" w:rsidRDefault="009E2E6A" w:rsidP="009E2E6A"/>
    <w:p w:rsidR="008E4F7F" w:rsidRDefault="008E4F7F" w:rsidP="009E2E6A">
      <w:bookmarkStart w:id="0" w:name="_GoBack"/>
      <w:bookmarkEnd w:id="0"/>
    </w:p>
    <w:p w:rsidR="00DA60B7" w:rsidRDefault="00DA60B7" w:rsidP="00DA60B7">
      <w:pPr>
        <w:pStyle w:val="ListParagraph"/>
        <w:numPr>
          <w:ilvl w:val="0"/>
          <w:numId w:val="1"/>
        </w:numPr>
      </w:pPr>
      <w:r>
        <w:t>What was the significance of age and gender grades in sub-Saharan societies?</w:t>
      </w:r>
    </w:p>
    <w:p w:rsidR="009E2E6A" w:rsidRDefault="009E2E6A" w:rsidP="009E2E6A"/>
    <w:p w:rsidR="00DA60B7" w:rsidRDefault="00DA60B7" w:rsidP="00DA60B7">
      <w:pPr>
        <w:pStyle w:val="ListParagraph"/>
        <w:numPr>
          <w:ilvl w:val="0"/>
          <w:numId w:val="1"/>
        </w:numPr>
      </w:pPr>
      <w:r>
        <w:t>9. Discuss the history of slavery in Africa. How did its development from1000-1500 set the stage for the Atlantic slave trade that followed?</w:t>
      </w:r>
    </w:p>
    <w:p w:rsidR="009E2E6A" w:rsidRDefault="009E2E6A" w:rsidP="009E2E6A">
      <w:pPr>
        <w:pStyle w:val="ListParagraph"/>
      </w:pPr>
    </w:p>
    <w:p w:rsidR="009E2E6A" w:rsidRDefault="009E2E6A" w:rsidP="009E2E6A"/>
    <w:p w:rsidR="00DA60B7" w:rsidRDefault="00DA60B7" w:rsidP="00DA60B7">
      <w:pPr>
        <w:pStyle w:val="ListParagraph"/>
        <w:numPr>
          <w:ilvl w:val="0"/>
          <w:numId w:val="1"/>
        </w:numPr>
      </w:pPr>
      <w:r>
        <w:t>How and where did Christianity and Islam supplement (and at times supplant) native African religions in this period (up to 1500)?</w:t>
      </w:r>
    </w:p>
    <w:sectPr w:rsidR="00DA60B7" w:rsidSect="005D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A7C84"/>
    <w:multiLevelType w:val="hybridMultilevel"/>
    <w:tmpl w:val="1BA4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B7"/>
    <w:rsid w:val="00101918"/>
    <w:rsid w:val="005D1CBF"/>
    <w:rsid w:val="0085043C"/>
    <w:rsid w:val="008940B9"/>
    <w:rsid w:val="008E4F7F"/>
    <w:rsid w:val="009D3AF7"/>
    <w:rsid w:val="009E2E6A"/>
    <w:rsid w:val="00B1137F"/>
    <w:rsid w:val="00B74EB7"/>
    <w:rsid w:val="00DA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6ACFE-ACCE-4F02-82D0-1AF2E22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Wessler, Kurt D.</cp:lastModifiedBy>
  <cp:revision>3</cp:revision>
  <cp:lastPrinted>2016-12-13T18:41:00Z</cp:lastPrinted>
  <dcterms:created xsi:type="dcterms:W3CDTF">2015-12-08T18:14:00Z</dcterms:created>
  <dcterms:modified xsi:type="dcterms:W3CDTF">2016-12-13T19:29:00Z</dcterms:modified>
</cp:coreProperties>
</file>